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4F3A" w14:textId="77777777" w:rsidR="0065320B" w:rsidRPr="00E40021" w:rsidRDefault="0065320B" w:rsidP="00E40021">
      <w:pPr>
        <w:spacing w:before="0" w:after="0" w:line="400" w:lineRule="exact"/>
        <w:rPr>
          <w:rFonts w:asciiTheme="minorEastAsia" w:hAnsiTheme="minorEastAsia"/>
        </w:rPr>
      </w:pPr>
      <w:r w:rsidRPr="00E4002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5C48B4" wp14:editId="2F20C43F">
                <wp:simplePos x="0" y="0"/>
                <wp:positionH relativeFrom="margin">
                  <wp:align>left</wp:align>
                </wp:positionH>
                <wp:positionV relativeFrom="paragraph">
                  <wp:posOffset>-140247</wp:posOffset>
                </wp:positionV>
                <wp:extent cx="6181432" cy="1052623"/>
                <wp:effectExtent l="0" t="0" r="0" b="0"/>
                <wp:wrapNone/>
                <wp:docPr id="1029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432" cy="10526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3752EC" w14:textId="77777777" w:rsidR="00A42762" w:rsidRDefault="009D448F" w:rsidP="00F06049">
                            <w:pPr>
                              <w:pStyle w:val="Web"/>
                              <w:spacing w:before="0" w:beforeAutospacing="0" w:after="0" w:afterAutospacing="0" w:line="68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走査型電子顕微鏡</w:t>
                            </w:r>
                            <w:r w:rsidR="0065320B" w:rsidRPr="00E40021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受託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分析</w:t>
                            </w:r>
                            <w:r w:rsidR="0065320B" w:rsidRPr="00E40021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サービス</w:t>
                            </w:r>
                          </w:p>
                          <w:p w14:paraId="4F23F733" w14:textId="38FA2A58" w:rsidR="0065320B" w:rsidRPr="00E40021" w:rsidRDefault="0065320B" w:rsidP="00F06049">
                            <w:pPr>
                              <w:pStyle w:val="Web"/>
                              <w:spacing w:before="0" w:beforeAutospacing="0" w:after="0" w:afterAutospacing="0" w:line="6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E40021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4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8" o:spid="_x0000_s1026" type="#_x0000_t202" style="position:absolute;margin-left:0;margin-top:-11.05pt;width:486.75pt;height:82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" filled="f" stroked="f">
                <v:textbox>
                  <w:txbxContent>
                    <w:p w14:paraId="703752EC" w14:textId="77777777" w:rsidR="00A42762" w:rsidRDefault="009D448F" w:rsidP="00F06049">
                      <w:pPr>
                        <w:pStyle w:val="Web"/>
                        <w:spacing w:before="0" w:beforeAutospacing="0" w:after="0" w:afterAutospacing="0" w:line="680" w:lineRule="exact"/>
                        <w:jc w:val="center"/>
                        <w:rPr>
                          <w:rFonts w:asciiTheme="minorEastAsia" w:eastAsiaTheme="minorEastAsia" w:hAnsiTheme="minorEastAsia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走査型電子顕微鏡</w:t>
                      </w:r>
                      <w:r w:rsidR="0065320B" w:rsidRPr="00E40021">
                        <w:rPr>
                          <w:rFonts w:asciiTheme="minorEastAsia" w:eastAsiaTheme="minorEastAsia" w:hAnsiTheme="minorEastAsia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受託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分析</w:t>
                      </w:r>
                      <w:r w:rsidR="0065320B" w:rsidRPr="00E40021">
                        <w:rPr>
                          <w:rFonts w:asciiTheme="minorEastAsia" w:eastAsiaTheme="minorEastAsia" w:hAnsiTheme="minorEastAsia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サービス</w:t>
                      </w:r>
                    </w:p>
                    <w:p w14:paraId="4F23F733" w14:textId="38FA2A58" w:rsidR="0065320B" w:rsidRPr="00E40021" w:rsidRDefault="0065320B" w:rsidP="00F06049">
                      <w:pPr>
                        <w:pStyle w:val="Web"/>
                        <w:spacing w:before="0" w:beforeAutospacing="0" w:after="0" w:afterAutospacing="0" w:line="68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E40021">
                        <w:rPr>
                          <w:rFonts w:asciiTheme="minorEastAsia" w:eastAsiaTheme="minorEastAsia" w:hAnsiTheme="minorEastAsia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14CA2" w14:textId="42FFD680" w:rsidR="002B0417" w:rsidRDefault="002B0417" w:rsidP="00E40021">
      <w:pPr>
        <w:spacing w:before="0" w:after="0" w:line="400" w:lineRule="exact"/>
        <w:rPr>
          <w:rFonts w:asciiTheme="minorEastAsia" w:hAnsiTheme="minorEastAsia"/>
        </w:rPr>
      </w:pPr>
    </w:p>
    <w:p w14:paraId="6BD4D1F3" w14:textId="77777777" w:rsidR="00A42762" w:rsidRDefault="00A42762" w:rsidP="00E40021">
      <w:pPr>
        <w:spacing w:before="0" w:after="0" w:line="400" w:lineRule="exact"/>
        <w:rPr>
          <w:rFonts w:asciiTheme="minorEastAsia" w:hAnsiTheme="minorEastAsia"/>
        </w:rPr>
      </w:pPr>
    </w:p>
    <w:p w14:paraId="3635D27F" w14:textId="6190E1FB" w:rsidR="0065320B" w:rsidRPr="00193193" w:rsidRDefault="002B16C6" w:rsidP="00193193">
      <w:pPr>
        <w:pStyle w:val="2"/>
        <w:ind w:firstLineChars="50" w:firstLine="155"/>
        <w:rPr>
          <w:b/>
          <w:color w:val="FFFFFF" w:themeColor="background1"/>
          <w:sz w:val="28"/>
        </w:rPr>
      </w:pPr>
      <w:r w:rsidRPr="00193193">
        <w:rPr>
          <w:rFonts w:hint="eastAsia"/>
          <w:b/>
          <w:color w:val="FFFFFF" w:themeColor="background1"/>
          <w:sz w:val="28"/>
        </w:rPr>
        <w:t>依頼者</w:t>
      </w:r>
    </w:p>
    <w:p w14:paraId="5B2A46BB" w14:textId="68B6758A" w:rsidR="003E6C9B" w:rsidRPr="003E6C9B" w:rsidRDefault="003E6C9B" w:rsidP="003E6C9B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3E6C9B">
        <w:rPr>
          <w:rFonts w:asciiTheme="minorEastAsia" w:hAnsiTheme="minorEastAsia" w:hint="eastAsia"/>
          <w:sz w:val="24"/>
          <w:szCs w:val="24"/>
        </w:rPr>
        <w:t>記入日（西暦でお願いします）：</w:t>
      </w:r>
    </w:p>
    <w:p w14:paraId="49D91E57" w14:textId="21A89405" w:rsidR="0065320B" w:rsidRPr="00E40021" w:rsidRDefault="0065320B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氏名：</w:t>
      </w:r>
      <w:r w:rsidR="00E40021" w:rsidRPr="00E40021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96DBF08" w14:textId="69F04C63" w:rsidR="0065320B" w:rsidRPr="00E40021" w:rsidRDefault="0065320B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所属学部・学科等：</w:t>
      </w:r>
    </w:p>
    <w:p w14:paraId="72465E0F" w14:textId="6E4B4D85" w:rsidR="0065320B" w:rsidRPr="00E40021" w:rsidRDefault="0065320B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連絡先電話番号：</w:t>
      </w:r>
    </w:p>
    <w:p w14:paraId="10936295" w14:textId="4212F1CC" w:rsidR="0065320B" w:rsidRDefault="0065320B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連絡先e-</w:t>
      </w:r>
      <w:r w:rsidRPr="00E40021">
        <w:rPr>
          <w:rFonts w:asciiTheme="minorEastAsia" w:hAnsiTheme="minorEastAsia"/>
          <w:sz w:val="24"/>
          <w:szCs w:val="24"/>
        </w:rPr>
        <w:t>mail</w:t>
      </w:r>
      <w:r w:rsidRPr="00E40021">
        <w:rPr>
          <w:rFonts w:asciiTheme="minorEastAsia" w:hAnsiTheme="minorEastAsia" w:hint="eastAsia"/>
          <w:sz w:val="24"/>
          <w:szCs w:val="24"/>
        </w:rPr>
        <w:t>アドレス：</w:t>
      </w:r>
    </w:p>
    <w:p w14:paraId="4E940A00" w14:textId="77777777" w:rsidR="00A42762" w:rsidRPr="00E40021" w:rsidRDefault="00A42762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0139AECC" w14:textId="7C90F718" w:rsidR="002B0417" w:rsidRPr="00193193" w:rsidRDefault="0065320B" w:rsidP="00193193">
      <w:pPr>
        <w:pStyle w:val="2"/>
        <w:ind w:firstLineChars="50" w:firstLine="155"/>
        <w:rPr>
          <w:color w:val="FFFFFF" w:themeColor="background1"/>
        </w:rPr>
      </w:pPr>
      <w:r w:rsidRPr="00193193">
        <w:rPr>
          <w:rFonts w:hint="eastAsia"/>
          <w:b/>
          <w:color w:val="FFFFFF" w:themeColor="background1"/>
          <w:sz w:val="28"/>
        </w:rPr>
        <w:t>経費負担者</w:t>
      </w:r>
      <w:r w:rsidRPr="00193193">
        <w:rPr>
          <w:rFonts w:hint="eastAsia"/>
          <w:color w:val="FFFFFF" w:themeColor="background1"/>
        </w:rPr>
        <w:t>（申込者と同じ場合は</w:t>
      </w:r>
      <w:r w:rsidR="002B0417" w:rsidRPr="00193193">
        <w:rPr>
          <w:rFonts w:hint="eastAsia"/>
          <w:color w:val="FFFFFF" w:themeColor="background1"/>
        </w:rPr>
        <w:t>以下</w:t>
      </w:r>
      <w:r w:rsidRPr="00193193">
        <w:rPr>
          <w:rFonts w:hint="eastAsia"/>
          <w:color w:val="FFFFFF" w:themeColor="background1"/>
        </w:rPr>
        <w:t>記入不要）</w:t>
      </w:r>
    </w:p>
    <w:p w14:paraId="1CF37239" w14:textId="77777777" w:rsidR="0065320B" w:rsidRPr="00E40021" w:rsidRDefault="002B0417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氏名</w:t>
      </w:r>
      <w:r w:rsidR="0065320B" w:rsidRPr="00E40021">
        <w:rPr>
          <w:rFonts w:asciiTheme="minorEastAsia" w:hAnsiTheme="minorEastAsia" w:hint="eastAsia"/>
          <w:sz w:val="24"/>
          <w:szCs w:val="24"/>
        </w:rPr>
        <w:t>：</w:t>
      </w:r>
    </w:p>
    <w:p w14:paraId="38395555" w14:textId="4E38AFF4" w:rsidR="00F06049" w:rsidRPr="00E40021" w:rsidRDefault="00F06049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所属学部・学科等：</w:t>
      </w:r>
    </w:p>
    <w:p w14:paraId="0A8B7BD8" w14:textId="77777777" w:rsidR="00F06049" w:rsidRPr="00E40021" w:rsidRDefault="00F06049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連絡先電話番号：</w:t>
      </w:r>
    </w:p>
    <w:p w14:paraId="241AB868" w14:textId="2321D04C" w:rsidR="00F06049" w:rsidRDefault="00F06049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 w:rsidRPr="00E40021">
        <w:rPr>
          <w:rFonts w:asciiTheme="minorEastAsia" w:hAnsiTheme="minorEastAsia" w:hint="eastAsia"/>
          <w:sz w:val="24"/>
          <w:szCs w:val="24"/>
        </w:rPr>
        <w:t>連絡先e-</w:t>
      </w:r>
      <w:r w:rsidRPr="00E40021">
        <w:rPr>
          <w:rFonts w:asciiTheme="minorEastAsia" w:hAnsiTheme="minorEastAsia"/>
          <w:sz w:val="24"/>
          <w:szCs w:val="24"/>
        </w:rPr>
        <w:t>mail</w:t>
      </w:r>
      <w:r w:rsidRPr="00E40021">
        <w:rPr>
          <w:rFonts w:asciiTheme="minorEastAsia" w:hAnsiTheme="minorEastAsia" w:hint="eastAsia"/>
          <w:sz w:val="24"/>
          <w:szCs w:val="24"/>
        </w:rPr>
        <w:t>アドレス：</w:t>
      </w:r>
    </w:p>
    <w:p w14:paraId="6340A8BB" w14:textId="77777777" w:rsidR="00A42762" w:rsidRPr="00E40021" w:rsidRDefault="00A42762" w:rsidP="00D2193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38ABBDBF" w14:textId="16841B04" w:rsidR="002B0417" w:rsidRPr="00193193" w:rsidRDefault="009D448F" w:rsidP="00193193">
      <w:pPr>
        <w:pStyle w:val="2"/>
        <w:ind w:firstLineChars="50" w:firstLine="155"/>
        <w:rPr>
          <w:b/>
          <w:color w:val="FFFFFF" w:themeColor="background1"/>
          <w:sz w:val="28"/>
        </w:rPr>
      </w:pPr>
      <w:r w:rsidRPr="00193193">
        <w:rPr>
          <w:rFonts w:hint="eastAsia"/>
          <w:b/>
          <w:color w:val="FFFFFF" w:themeColor="background1"/>
          <w:sz w:val="28"/>
        </w:rPr>
        <w:t>提出サンプル</w:t>
      </w:r>
      <w:r w:rsidR="002B0417" w:rsidRPr="00193193">
        <w:rPr>
          <w:rFonts w:hint="eastAsia"/>
          <w:b/>
          <w:color w:val="FFFFFF" w:themeColor="background1"/>
          <w:sz w:val="28"/>
        </w:rPr>
        <w:t>について</w:t>
      </w:r>
    </w:p>
    <w:p w14:paraId="47A4A86E" w14:textId="658DF45C" w:rsidR="00A42762" w:rsidRDefault="00A42762" w:rsidP="008F188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サンプルの簡単な説明をお書きください。</w:t>
      </w:r>
    </w:p>
    <w:p w14:paraId="1B78984E" w14:textId="77777777" w:rsidR="00A42762" w:rsidRDefault="00A42762" w:rsidP="00A42762">
      <w:pPr>
        <w:spacing w:before="0" w:after="0" w:line="500" w:lineRule="exact"/>
        <w:ind w:leftChars="200" w:left="400" w:firstLine="440"/>
        <w:rPr>
          <w:rFonts w:asciiTheme="minorEastAsia" w:hAnsiTheme="minorEastAsia"/>
          <w:sz w:val="24"/>
          <w:szCs w:val="24"/>
        </w:rPr>
      </w:pPr>
    </w:p>
    <w:p w14:paraId="3ADE2C07" w14:textId="77777777" w:rsidR="002E129B" w:rsidRDefault="002E129B" w:rsidP="00A42762">
      <w:pPr>
        <w:spacing w:before="0" w:after="0" w:line="500" w:lineRule="exact"/>
        <w:ind w:leftChars="200" w:left="400" w:firstLine="440"/>
        <w:rPr>
          <w:rFonts w:asciiTheme="minorEastAsia" w:hAnsiTheme="minorEastAsia" w:hint="eastAsia"/>
          <w:sz w:val="24"/>
          <w:szCs w:val="24"/>
        </w:rPr>
      </w:pPr>
    </w:p>
    <w:p w14:paraId="77DC48AE" w14:textId="51BA4FA6" w:rsidR="009001A3" w:rsidRDefault="009001A3" w:rsidP="008F188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サンプル</w:t>
      </w:r>
      <w:r w:rsidR="00A42762">
        <w:rPr>
          <w:rFonts w:asciiTheme="minorEastAsia" w:hAnsiTheme="minorEastAsia" w:hint="eastAsia"/>
          <w:sz w:val="24"/>
          <w:szCs w:val="24"/>
        </w:rPr>
        <w:t>の状態</w:t>
      </w:r>
      <w:r>
        <w:rPr>
          <w:rFonts w:asciiTheme="minorEastAsia" w:hAnsiTheme="minorEastAsia" w:hint="eastAsia"/>
          <w:sz w:val="24"/>
          <w:szCs w:val="24"/>
        </w:rPr>
        <w:t xml:space="preserve"> （  ）    </w:t>
      </w:r>
    </w:p>
    <w:p w14:paraId="3A0A00A0" w14:textId="3FF31905" w:rsidR="009001A3" w:rsidRDefault="009001A3" w:rsidP="00336D6A">
      <w:pPr>
        <w:spacing w:before="0" w:after="0" w:line="500" w:lineRule="exact"/>
        <w:ind w:leftChars="800" w:left="1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１. 固定が必要な生物組織・細胞</w:t>
      </w:r>
      <w:r w:rsidR="00336D6A">
        <w:rPr>
          <w:rFonts w:asciiTheme="minorEastAsia" w:hAnsiTheme="minorEastAsia" w:hint="eastAsia"/>
          <w:sz w:val="24"/>
          <w:szCs w:val="24"/>
        </w:rPr>
        <w:t>（例：培養細胞、解剖組織）</w:t>
      </w:r>
    </w:p>
    <w:p w14:paraId="4E4EE0D5" w14:textId="3BD0D05A" w:rsidR="009001A3" w:rsidRDefault="009001A3" w:rsidP="00336D6A">
      <w:pPr>
        <w:spacing w:before="0" w:after="0" w:line="500" w:lineRule="exact"/>
        <w:ind w:leftChars="800" w:left="1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固定不要の生物組織・細胞</w:t>
      </w:r>
      <w:r w:rsidR="00336D6A">
        <w:rPr>
          <w:rFonts w:asciiTheme="minorEastAsia" w:hAnsiTheme="minorEastAsia" w:hint="eastAsia"/>
          <w:sz w:val="24"/>
          <w:szCs w:val="24"/>
        </w:rPr>
        <w:t>（例：昆虫、葉、木片、髪の毛</w:t>
      </w:r>
      <w:r w:rsidR="00336D6A">
        <w:rPr>
          <w:rFonts w:asciiTheme="minorEastAsia" w:hAnsiTheme="minorEastAsia"/>
          <w:sz w:val="24"/>
          <w:szCs w:val="24"/>
        </w:rPr>
        <w:t>）</w:t>
      </w:r>
    </w:p>
    <w:p w14:paraId="6D65DDC6" w14:textId="4C948053" w:rsidR="002B0417" w:rsidRPr="00D2193E" w:rsidRDefault="009001A3" w:rsidP="00336D6A">
      <w:pPr>
        <w:spacing w:before="0" w:after="0" w:line="500" w:lineRule="exact"/>
        <w:ind w:leftChars="800" w:left="1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３．非</w:t>
      </w:r>
      <w:r w:rsidR="00336D6A">
        <w:rPr>
          <w:rFonts w:asciiTheme="minorEastAsia" w:hAnsiTheme="minorEastAsia" w:hint="eastAsia"/>
          <w:sz w:val="24"/>
          <w:szCs w:val="24"/>
        </w:rPr>
        <w:t>生物</w:t>
      </w:r>
      <w:r>
        <w:rPr>
          <w:rFonts w:asciiTheme="minorEastAsia" w:hAnsiTheme="minorEastAsia" w:hint="eastAsia"/>
          <w:sz w:val="24"/>
          <w:szCs w:val="24"/>
        </w:rPr>
        <w:t xml:space="preserve"> （</w:t>
      </w:r>
      <w:r w:rsidR="00336D6A">
        <w:rPr>
          <w:rFonts w:asciiTheme="minorEastAsia" w:hAnsiTheme="minorEastAsia" w:hint="eastAsia"/>
          <w:sz w:val="24"/>
          <w:szCs w:val="24"/>
        </w:rPr>
        <w:t>グラスファイバー、樹脂、金属、鉱物</w:t>
      </w:r>
      <w:r w:rsidR="00193193">
        <w:rPr>
          <w:rFonts w:asciiTheme="minorEastAsia" w:hAnsiTheme="minorEastAsia" w:hint="eastAsia"/>
          <w:sz w:val="24"/>
          <w:szCs w:val="24"/>
        </w:rPr>
        <w:t xml:space="preserve"> 等</w:t>
      </w:r>
      <w:r w:rsidR="00336D6A">
        <w:rPr>
          <w:rFonts w:asciiTheme="minorEastAsia" w:hAnsiTheme="minorEastAsia" w:hint="eastAsia"/>
          <w:sz w:val="24"/>
          <w:szCs w:val="24"/>
        </w:rPr>
        <w:t>）</w:t>
      </w:r>
    </w:p>
    <w:p w14:paraId="4A5DB52F" w14:textId="784BD365" w:rsidR="002B0417" w:rsidRDefault="009001A3" w:rsidP="008F188E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個数</w:t>
      </w:r>
      <w:r w:rsidR="00336D6A">
        <w:rPr>
          <w:rFonts w:asciiTheme="minorEastAsia" w:hAnsiTheme="minorEastAsia"/>
          <w:sz w:val="24"/>
          <w:szCs w:val="24"/>
        </w:rPr>
        <w:t xml:space="preserve"> (  )</w:t>
      </w:r>
    </w:p>
    <w:p w14:paraId="61F4F102" w14:textId="05C80025" w:rsidR="00060E4F" w:rsidRDefault="00060E4F" w:rsidP="00060E4F">
      <w:pPr>
        <w:pStyle w:val="1"/>
        <w:ind w:firstLineChars="50" w:firstLine="155"/>
        <w:rPr>
          <w:b/>
          <w:sz w:val="28"/>
        </w:rPr>
      </w:pPr>
      <w:r w:rsidRPr="00060E4F">
        <w:rPr>
          <w:rFonts w:hint="eastAsia"/>
          <w:b/>
          <w:sz w:val="28"/>
        </w:rPr>
        <w:lastRenderedPageBreak/>
        <w:t>希望サービス内容</w:t>
      </w:r>
      <w:r w:rsidRPr="00060E4F">
        <w:rPr>
          <w:rFonts w:hint="eastAsia"/>
          <w:b/>
          <w:sz w:val="28"/>
        </w:rPr>
        <w:t xml:space="preserve"> </w:t>
      </w:r>
      <w:r w:rsidRPr="00060E4F">
        <w:rPr>
          <w:rFonts w:hint="eastAsia"/>
          <w:b/>
          <w:sz w:val="28"/>
        </w:rPr>
        <w:t>（必要なものに〇）</w:t>
      </w:r>
    </w:p>
    <w:tbl>
      <w:tblPr>
        <w:tblpPr w:leftFromText="142" w:rightFromText="142" w:vertAnchor="text" w:horzAnchor="margin" w:tblpXSpec="center" w:tblpY="408"/>
        <w:tblW w:w="9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075"/>
      </w:tblGrid>
      <w:tr w:rsidR="00060E4F" w:rsidRPr="00060E4F" w14:paraId="1F28262F" w14:textId="77777777" w:rsidTr="00060E4F">
        <w:trPr>
          <w:trHeight w:val="7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73DB" w14:textId="77777777" w:rsidR="00060E4F" w:rsidRP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後固定</w:t>
            </w: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br/>
            </w:r>
            <w:r w:rsidRPr="00060E4F">
              <w:rPr>
                <w:rFonts w:asciiTheme="minorEastAsia" w:hAnsiTheme="minorEastAsia" w:cs="ＭＳ Ｐゴシック" w:hint="eastAsia"/>
                <w:color w:val="000000"/>
                <w:sz w:val="18"/>
                <w:szCs w:val="18"/>
              </w:rPr>
              <w:t>(グルタールアルデヒド)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129F" w14:textId="77777777" w:rsid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脱水</w:t>
            </w:r>
            <w:r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・フリーズ</w:t>
            </w:r>
          </w:p>
          <w:p w14:paraId="37D556D3" w14:textId="3197E37D" w:rsidR="00060E4F" w:rsidRP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ドライ処理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B452" w14:textId="77777777" w:rsid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オスミウム</w:t>
            </w:r>
          </w:p>
          <w:p w14:paraId="14C27533" w14:textId="77777777" w:rsidR="00060E4F" w:rsidRP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コーティング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DCFA" w14:textId="77777777" w:rsidR="00060E4F" w:rsidRPr="00060E4F" w:rsidRDefault="00060E4F" w:rsidP="00060E4F">
            <w:pPr>
              <w:spacing w:before="0" w:after="0" w:line="280" w:lineRule="exact"/>
              <w:jc w:val="center"/>
              <w:rPr>
                <w:rFonts w:asciiTheme="minorEastAsia" w:hAnsiTheme="minorEastAsia" w:cs="ＭＳ Ｐゴシック"/>
                <w:color w:val="000000"/>
                <w:sz w:val="24"/>
                <w:szCs w:val="24"/>
              </w:rPr>
            </w:pPr>
            <w:r w:rsidRPr="00060E4F">
              <w:rPr>
                <w:rFonts w:asciiTheme="minorEastAsia" w:hAnsiTheme="minorEastAsia" w:cs="ＭＳ Ｐゴシック" w:hint="eastAsia"/>
                <w:color w:val="000000"/>
                <w:sz w:val="24"/>
                <w:szCs w:val="24"/>
              </w:rPr>
              <w:t>観察</w:t>
            </w:r>
          </w:p>
        </w:tc>
      </w:tr>
      <w:tr w:rsidR="00060E4F" w:rsidRPr="00060E4F" w14:paraId="02B3FFEF" w14:textId="77777777" w:rsidTr="00060E4F">
        <w:trPr>
          <w:trHeight w:val="8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97DD" w14:textId="13B24EB5" w:rsidR="00060E4F" w:rsidRPr="00060E4F" w:rsidRDefault="00060E4F" w:rsidP="00060E4F">
            <w:pPr>
              <w:spacing w:before="0"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F25E" w14:textId="3A8220D7" w:rsidR="00060E4F" w:rsidRPr="00060E4F" w:rsidRDefault="00060E4F" w:rsidP="00060E4F">
            <w:pPr>
              <w:spacing w:before="0"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EE5D" w14:textId="2D329C97" w:rsidR="00060E4F" w:rsidRPr="00060E4F" w:rsidRDefault="00060E4F" w:rsidP="00060E4F">
            <w:pPr>
              <w:spacing w:before="0"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6D67" w14:textId="09AE2773" w:rsidR="00060E4F" w:rsidRPr="00060E4F" w:rsidRDefault="00060E4F" w:rsidP="00060E4F">
            <w:pPr>
              <w:spacing w:before="0"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64BA46B5" w14:textId="4B52CF6A" w:rsidR="00060E4F" w:rsidRDefault="00060E4F" w:rsidP="00060E4F"/>
    <w:p w14:paraId="42EBE010" w14:textId="77777777" w:rsidR="00060E4F" w:rsidRDefault="00060E4F" w:rsidP="00060E4F"/>
    <w:p w14:paraId="76FF73C9" w14:textId="17B6DC1C" w:rsidR="00060E4F" w:rsidRDefault="00060E4F" w:rsidP="00060E4F"/>
    <w:p w14:paraId="5D26EC52" w14:textId="41F44A94" w:rsidR="00060E4F" w:rsidRDefault="00060E4F" w:rsidP="00060E4F"/>
    <w:p w14:paraId="53DDD513" w14:textId="77777777" w:rsidR="008E1D26" w:rsidRDefault="008E1D26" w:rsidP="00060E4F"/>
    <w:p w14:paraId="5BB652BD" w14:textId="3A0B18F7" w:rsidR="00E40021" w:rsidRPr="00193193" w:rsidRDefault="009001A3" w:rsidP="008F188E">
      <w:pPr>
        <w:pStyle w:val="2"/>
        <w:ind w:firstLineChars="100" w:firstLine="310"/>
        <w:rPr>
          <w:b/>
          <w:color w:val="FFFFFF" w:themeColor="background1"/>
          <w:sz w:val="28"/>
        </w:rPr>
      </w:pPr>
      <w:r w:rsidRPr="00193193">
        <w:rPr>
          <w:rFonts w:hint="eastAsia"/>
          <w:b/>
          <w:color w:val="FFFFFF" w:themeColor="background1"/>
          <w:sz w:val="28"/>
        </w:rPr>
        <w:t>観察</w:t>
      </w:r>
      <w:r w:rsidR="00336D6A" w:rsidRPr="00193193">
        <w:rPr>
          <w:rFonts w:hint="eastAsia"/>
          <w:b/>
          <w:color w:val="FFFFFF" w:themeColor="background1"/>
          <w:sz w:val="28"/>
        </w:rPr>
        <w:t>と写真撮影</w:t>
      </w:r>
      <w:r w:rsidRPr="00193193">
        <w:rPr>
          <w:rFonts w:hint="eastAsia"/>
          <w:b/>
          <w:color w:val="FFFFFF" w:themeColor="background1"/>
          <w:sz w:val="28"/>
        </w:rPr>
        <w:t>について</w:t>
      </w:r>
    </w:p>
    <w:p w14:paraId="2F42CFE3" w14:textId="762F951D" w:rsidR="002B16C6" w:rsidRDefault="009001A3" w:rsidP="003E6C9B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走査型電子顕微鏡での観察</w:t>
      </w:r>
      <w:r w:rsidR="00336D6A">
        <w:rPr>
          <w:rFonts w:asciiTheme="minorEastAsia" w:hAnsiTheme="minorEastAsia" w:hint="eastAsia"/>
          <w:sz w:val="24"/>
          <w:szCs w:val="24"/>
        </w:rPr>
        <w:t>と写真撮影</w:t>
      </w:r>
      <w:r>
        <w:rPr>
          <w:rFonts w:asciiTheme="minorEastAsia" w:hAnsiTheme="minorEastAsia" w:hint="eastAsia"/>
          <w:sz w:val="24"/>
          <w:szCs w:val="24"/>
        </w:rPr>
        <w:t>に関するご希望を</w:t>
      </w:r>
      <w:r w:rsidR="00336D6A">
        <w:rPr>
          <w:rFonts w:asciiTheme="minorEastAsia" w:hAnsiTheme="minorEastAsia" w:hint="eastAsia"/>
          <w:sz w:val="24"/>
          <w:szCs w:val="24"/>
        </w:rPr>
        <w:t>ご記入ください。</w:t>
      </w:r>
    </w:p>
    <w:p w14:paraId="737F6D41" w14:textId="72802F2D" w:rsidR="00336D6A" w:rsidRDefault="00336D6A" w:rsidP="00336D6A">
      <w:pPr>
        <w:spacing w:before="0" w:after="0" w:line="500" w:lineRule="exact"/>
        <w:ind w:leftChars="100" w:left="200" w:firstLine="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ご希望内容 （ </w:t>
      </w:r>
      <w:r w:rsidR="002E129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547EA91B" w14:textId="58F85E8F" w:rsidR="00336D6A" w:rsidRDefault="00E90146" w:rsidP="00A42762">
      <w:pPr>
        <w:spacing w:before="0" w:after="0" w:line="500" w:lineRule="exact"/>
        <w:ind w:leftChars="500" w:left="1000" w:firstLine="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１．装置</w:t>
      </w:r>
      <w:r w:rsidR="00336D6A">
        <w:rPr>
          <w:rFonts w:asciiTheme="minorEastAsia" w:hAnsiTheme="minorEastAsia" w:hint="eastAsia"/>
          <w:sz w:val="24"/>
          <w:szCs w:val="24"/>
        </w:rPr>
        <w:t>脇に同席し観察と写真撮影の指示</w:t>
      </w:r>
      <w:r w:rsidR="00A42762">
        <w:rPr>
          <w:rFonts w:asciiTheme="minorEastAsia" w:hAnsiTheme="minorEastAsia" w:hint="eastAsia"/>
          <w:sz w:val="24"/>
          <w:szCs w:val="24"/>
        </w:rPr>
        <w:t>を行う。</w:t>
      </w:r>
    </w:p>
    <w:p w14:paraId="039646E7" w14:textId="01AC2DF6" w:rsidR="00A42762" w:rsidRDefault="00336D6A" w:rsidP="00A42762">
      <w:pPr>
        <w:spacing w:before="0" w:after="0" w:line="500" w:lineRule="exact"/>
        <w:ind w:leftChars="500" w:left="1000" w:firstLine="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２．W</w:t>
      </w:r>
      <w:r>
        <w:rPr>
          <w:rFonts w:asciiTheme="minorEastAsia" w:hAnsiTheme="minorEastAsia"/>
          <w:sz w:val="24"/>
          <w:szCs w:val="24"/>
        </w:rPr>
        <w:t>eb</w:t>
      </w:r>
      <w:r>
        <w:rPr>
          <w:rFonts w:asciiTheme="minorEastAsia" w:hAnsiTheme="minorEastAsia" w:hint="eastAsia"/>
          <w:sz w:val="24"/>
          <w:szCs w:val="24"/>
        </w:rPr>
        <w:t>ミーティングシステムでのリモート観察と撮影の</w:t>
      </w:r>
      <w:r w:rsidR="00A42762">
        <w:rPr>
          <w:rFonts w:asciiTheme="minorEastAsia" w:hAnsiTheme="minorEastAsia" w:hint="eastAsia"/>
          <w:sz w:val="24"/>
          <w:szCs w:val="24"/>
        </w:rPr>
        <w:t>指示を行う。</w:t>
      </w:r>
    </w:p>
    <w:p w14:paraId="7652847B" w14:textId="7E5B88BB" w:rsidR="00A42762" w:rsidRDefault="00A42762" w:rsidP="00A42762">
      <w:pPr>
        <w:spacing w:before="0" w:after="0" w:line="500" w:lineRule="exact"/>
        <w:ind w:leftChars="500" w:left="1000" w:firstLine="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３．観察</w:t>
      </w:r>
      <w:r w:rsidR="00E90146">
        <w:rPr>
          <w:rFonts w:asciiTheme="minorEastAsia" w:hAnsiTheme="minorEastAsia" w:hint="eastAsia"/>
          <w:sz w:val="24"/>
          <w:szCs w:val="24"/>
        </w:rPr>
        <w:t>と</w:t>
      </w:r>
      <w:r>
        <w:rPr>
          <w:rFonts w:asciiTheme="minorEastAsia" w:hAnsiTheme="minorEastAsia" w:hint="eastAsia"/>
          <w:sz w:val="24"/>
          <w:szCs w:val="24"/>
        </w:rPr>
        <w:t>写真撮影</w:t>
      </w:r>
      <w:r w:rsidR="00E90146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センター側の操作者に任せる。</w:t>
      </w:r>
    </w:p>
    <w:p w14:paraId="189961B3" w14:textId="6BC3532D" w:rsidR="008F188E" w:rsidRDefault="008F188E" w:rsidP="00A42762">
      <w:pPr>
        <w:spacing w:before="0" w:after="0" w:line="500" w:lineRule="exact"/>
        <w:ind w:leftChars="500" w:left="1000" w:firstLine="640"/>
        <w:rPr>
          <w:rFonts w:asciiTheme="minorEastAsia" w:hAnsiTheme="minorEastAsia"/>
          <w:sz w:val="24"/>
          <w:szCs w:val="24"/>
        </w:rPr>
      </w:pPr>
    </w:p>
    <w:p w14:paraId="264A0DB0" w14:textId="4B2DAC1C" w:rsidR="008F188E" w:rsidRPr="00193193" w:rsidRDefault="008F188E" w:rsidP="008F188E">
      <w:pPr>
        <w:pStyle w:val="2"/>
        <w:ind w:firstLineChars="100" w:firstLine="310"/>
        <w:rPr>
          <w:b/>
          <w:color w:val="FFFFFF" w:themeColor="background1"/>
          <w:sz w:val="28"/>
        </w:rPr>
      </w:pPr>
      <w:r>
        <w:rPr>
          <w:rFonts w:hint="eastAsia"/>
          <w:b/>
          <w:color w:val="FFFFFF" w:themeColor="background1"/>
          <w:sz w:val="28"/>
        </w:rPr>
        <w:t>備考</w:t>
      </w:r>
    </w:p>
    <w:p w14:paraId="315B3E5F" w14:textId="0D08D836" w:rsidR="008F188E" w:rsidRDefault="008F188E" w:rsidP="008E1D26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その他連絡事項がありましたら、ご記入ください。</w:t>
      </w:r>
    </w:p>
    <w:p w14:paraId="275B59CC" w14:textId="6455086A" w:rsidR="008E1D26" w:rsidRDefault="008E1D26" w:rsidP="008E1D26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2D30BAD4" w14:textId="1169DF56" w:rsidR="008E1D26" w:rsidRDefault="008E1D26" w:rsidP="008E1D26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25A9936D" w14:textId="3B95EA68" w:rsidR="008E1D26" w:rsidRDefault="008E1D26" w:rsidP="008E1D26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014E736C" w14:textId="77777777" w:rsidR="008E1D26" w:rsidRPr="008E1D26" w:rsidRDefault="008E1D26" w:rsidP="008E1D26">
      <w:pPr>
        <w:spacing w:before="0" w:after="0" w:line="500" w:lineRule="exact"/>
        <w:ind w:leftChars="100" w:left="200"/>
        <w:rPr>
          <w:rFonts w:asciiTheme="minorEastAsia" w:hAnsiTheme="minorEastAsia"/>
          <w:sz w:val="24"/>
          <w:szCs w:val="24"/>
        </w:rPr>
      </w:pPr>
    </w:p>
    <w:p w14:paraId="11255A94" w14:textId="77777777" w:rsidR="008E1D26" w:rsidRPr="00193193" w:rsidRDefault="008E1D26" w:rsidP="008E1D26">
      <w:pPr>
        <w:pStyle w:val="2"/>
        <w:ind w:firstLineChars="100" w:firstLine="310"/>
        <w:rPr>
          <w:b/>
          <w:color w:val="FFFFFF" w:themeColor="background1"/>
          <w:sz w:val="28"/>
        </w:rPr>
      </w:pPr>
      <w:r>
        <w:rPr>
          <w:rFonts w:hint="eastAsia"/>
          <w:b/>
          <w:color w:val="FFFFFF" w:themeColor="background1"/>
          <w:sz w:val="28"/>
        </w:rPr>
        <w:t>提出先</w:t>
      </w:r>
    </w:p>
    <w:p w14:paraId="61108FA5" w14:textId="36DD0078" w:rsidR="008E1D26" w:rsidRDefault="008E1D26" w:rsidP="008E1D26">
      <w:pPr>
        <w:spacing w:before="0" w:after="0" w:line="500" w:lineRule="exact"/>
        <w:ind w:leftChars="400" w:left="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科学研究基盤センター</w:t>
      </w:r>
      <w:r w:rsidR="00447528">
        <w:rPr>
          <w:rFonts w:asciiTheme="minorEastAsia" w:hAnsiTheme="minorEastAsia" w:hint="eastAsia"/>
          <w:sz w:val="24"/>
          <w:szCs w:val="24"/>
        </w:rPr>
        <w:t xml:space="preserve"> </w:t>
      </w:r>
      <w:r w:rsidR="00447528" w:rsidRPr="00447528">
        <w:rPr>
          <w:rFonts w:asciiTheme="minorEastAsia" w:hAnsiTheme="minorEastAsia" w:hint="eastAsia"/>
          <w:sz w:val="24"/>
          <w:szCs w:val="24"/>
        </w:rPr>
        <w:t>研究基盤開発推進統括室</w:t>
      </w:r>
      <w:r w:rsidR="0044752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担当：</w:t>
      </w:r>
      <w:r w:rsidR="00447528">
        <w:rPr>
          <w:rFonts w:asciiTheme="minorEastAsia" w:hAnsiTheme="minorEastAsia" w:hint="eastAsia"/>
          <w:sz w:val="24"/>
          <w:szCs w:val="24"/>
        </w:rPr>
        <w:t>高島</w:t>
      </w:r>
    </w:p>
    <w:p w14:paraId="208A5A3D" w14:textId="1102851E" w:rsidR="008F188E" w:rsidRPr="008E1D26" w:rsidRDefault="008E1D26" w:rsidP="008E1D26">
      <w:pPr>
        <w:spacing w:before="0" w:after="0" w:line="500" w:lineRule="exact"/>
        <w:ind w:leftChars="400" w:left="800"/>
        <w:rPr>
          <w:rFonts w:asciiTheme="minorEastAsia" w:hAnsiTheme="minorEastAsia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3"/>
          <w:szCs w:val="23"/>
          <w:shd w:val="clear" w:color="auto" w:fill="FFFFFF"/>
        </w:rPr>
        <w:t xml:space="preserve">E-mail: </w:t>
      </w:r>
      <w:proofErr w:type="spellStart"/>
      <w:r w:rsidR="0048360E">
        <w:rPr>
          <w:rFonts w:ascii="メイリオ" w:eastAsia="メイリオ" w:hAnsi="メイリオ"/>
          <w:color w:val="000000"/>
          <w:sz w:val="23"/>
          <w:szCs w:val="23"/>
          <w:shd w:val="clear" w:color="auto" w:fill="FFFFFF"/>
        </w:rPr>
        <w:t>tokatsu</w:t>
      </w:r>
      <w:proofErr w:type="spellEnd"/>
      <w:r>
        <w:rPr>
          <w:rFonts w:ascii="メイリオ" w:eastAsia="メイリオ" w:hAnsi="メイリオ" w:hint="eastAsia"/>
          <w:color w:val="FF0000"/>
          <w:sz w:val="23"/>
          <w:szCs w:val="23"/>
          <w:shd w:val="clear" w:color="auto" w:fill="FFFFFF"/>
        </w:rPr>
        <w:t>＠</w:t>
      </w:r>
      <w:r w:rsidR="0048360E">
        <w:rPr>
          <w:rFonts w:ascii="メイリオ" w:eastAsia="メイリオ" w:hAnsi="メイリオ"/>
          <w:color w:val="000000"/>
          <w:sz w:val="23"/>
          <w:szCs w:val="23"/>
          <w:shd w:val="clear" w:color="auto" w:fill="FFFFFF"/>
        </w:rPr>
        <w:t>t.g</w:t>
      </w:r>
      <w:r>
        <w:rPr>
          <w:rFonts w:ascii="メイリオ" w:eastAsia="メイリオ" w:hAnsi="メイリオ" w:hint="eastAsia"/>
          <w:color w:val="000000"/>
          <w:sz w:val="23"/>
          <w:szCs w:val="23"/>
          <w:shd w:val="clear" w:color="auto" w:fill="FFFFFF"/>
        </w:rPr>
        <w:t>ifu-u.ac.jp</w:t>
      </w:r>
      <w:r>
        <w:rPr>
          <w:rFonts w:ascii="メイリオ" w:eastAsia="メイリオ" w:hAnsi="メイリオ"/>
          <w:color w:val="000000"/>
          <w:sz w:val="23"/>
          <w:szCs w:val="23"/>
          <w:shd w:val="clear" w:color="auto" w:fill="FFFFFF"/>
        </w:rPr>
        <w:tab/>
      </w:r>
      <w:r>
        <w:rPr>
          <w:rFonts w:asciiTheme="minorEastAsia" w:hAnsiTheme="minorEastAsia" w:hint="eastAsia"/>
          <w:sz w:val="24"/>
          <w:szCs w:val="24"/>
        </w:rPr>
        <w:t>内線</w:t>
      </w:r>
      <w:r>
        <w:rPr>
          <w:rFonts w:asciiTheme="minorEastAsia" w:hAnsiTheme="minorEastAsia"/>
          <w:sz w:val="24"/>
          <w:szCs w:val="24"/>
        </w:rPr>
        <w:t xml:space="preserve">: </w:t>
      </w:r>
      <w:r w:rsidR="00447528">
        <w:rPr>
          <w:rFonts w:asciiTheme="minorEastAsia" w:hAnsiTheme="minorEastAsia"/>
          <w:sz w:val="24"/>
          <w:szCs w:val="24"/>
        </w:rPr>
        <w:t>3174</w:t>
      </w:r>
    </w:p>
    <w:sectPr w:rsidR="008F188E" w:rsidRPr="008E1D26" w:rsidSect="00336D6A">
      <w:headerReference w:type="default" r:id="rId10"/>
      <w:footerReference w:type="default" r:id="rId11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9EA8" w14:textId="77777777" w:rsidR="00400EEA" w:rsidRDefault="00400EEA" w:rsidP="00F06049">
      <w:pPr>
        <w:spacing w:before="0" w:after="0" w:line="240" w:lineRule="auto"/>
      </w:pPr>
      <w:r>
        <w:separator/>
      </w:r>
    </w:p>
  </w:endnote>
  <w:endnote w:type="continuationSeparator" w:id="0">
    <w:p w14:paraId="0405F860" w14:textId="77777777" w:rsidR="00400EEA" w:rsidRDefault="00400EEA" w:rsidP="00F06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890E" w14:textId="1118B3A2" w:rsidR="00F06049" w:rsidRDefault="002E129B">
    <w:pPr>
      <w:pStyle w:val="af3"/>
      <w:jc w:val="center"/>
    </w:pPr>
    <w:sdt>
      <w:sdtPr>
        <w:id w:val="-1404452842"/>
        <w:docPartObj>
          <w:docPartGallery w:val="Page Numbers (Bottom of Page)"/>
          <w:docPartUnique/>
        </w:docPartObj>
      </w:sdtPr>
      <w:sdtEndPr/>
      <w:sdtContent>
        <w:r w:rsidR="00F06049">
          <w:fldChar w:fldCharType="begin"/>
        </w:r>
        <w:r w:rsidR="00F06049">
          <w:instrText>PAGE   \* MERGEFORMAT</w:instrText>
        </w:r>
        <w:r w:rsidR="00F06049">
          <w:fldChar w:fldCharType="separate"/>
        </w:r>
        <w:r w:rsidR="00B8712E" w:rsidRPr="00B8712E">
          <w:rPr>
            <w:rFonts w:hint="eastAsia"/>
            <w:noProof/>
            <w:lang w:val="ja-JP"/>
          </w:rPr>
          <w:t>1</w:t>
        </w:r>
        <w:r w:rsidR="00F06049">
          <w:fldChar w:fldCharType="end"/>
        </w:r>
      </w:sdtContent>
    </w:sdt>
  </w:p>
  <w:p w14:paraId="6C381EDA" w14:textId="77777777" w:rsidR="00F06049" w:rsidRDefault="00F0604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A608" w14:textId="77777777" w:rsidR="00400EEA" w:rsidRDefault="00400EEA" w:rsidP="00F06049">
      <w:pPr>
        <w:spacing w:before="0" w:after="0" w:line="240" w:lineRule="auto"/>
      </w:pPr>
      <w:r>
        <w:separator/>
      </w:r>
    </w:p>
  </w:footnote>
  <w:footnote w:type="continuationSeparator" w:id="0">
    <w:p w14:paraId="399B210C" w14:textId="77777777" w:rsidR="00400EEA" w:rsidRDefault="00400EEA" w:rsidP="00F06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D106" w14:textId="16700AC6" w:rsidR="003E6C9B" w:rsidRDefault="003E6C9B" w:rsidP="003E6C9B">
    <w:pPr>
      <w:pStyle w:val="af1"/>
      <w:jc w:val="right"/>
    </w:pPr>
    <w:r>
      <w:rPr>
        <w:rFonts w:hint="eastAsia"/>
      </w:rPr>
      <w:t>岐阜大学高等研究院</w:t>
    </w:r>
    <w:r>
      <w:rPr>
        <w:rFonts w:hint="eastAsia"/>
      </w:rPr>
      <w:t xml:space="preserve"> </w:t>
    </w:r>
    <w:r>
      <w:rPr>
        <w:rFonts w:hint="eastAsia"/>
      </w:rPr>
      <w:t>科学研究基盤センター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0B"/>
    <w:rsid w:val="00060E4F"/>
    <w:rsid w:val="000F2D48"/>
    <w:rsid w:val="001058EB"/>
    <w:rsid w:val="00193193"/>
    <w:rsid w:val="00295960"/>
    <w:rsid w:val="002B0417"/>
    <w:rsid w:val="002B16C6"/>
    <w:rsid w:val="002E129B"/>
    <w:rsid w:val="00336D6A"/>
    <w:rsid w:val="003A1E37"/>
    <w:rsid w:val="003D49BD"/>
    <w:rsid w:val="003E6C9B"/>
    <w:rsid w:val="00400EEA"/>
    <w:rsid w:val="004103B4"/>
    <w:rsid w:val="00436A83"/>
    <w:rsid w:val="00447528"/>
    <w:rsid w:val="0048360E"/>
    <w:rsid w:val="00493CB7"/>
    <w:rsid w:val="00572476"/>
    <w:rsid w:val="00604EC8"/>
    <w:rsid w:val="0065320B"/>
    <w:rsid w:val="006948A0"/>
    <w:rsid w:val="007B2482"/>
    <w:rsid w:val="008444DB"/>
    <w:rsid w:val="008E1D26"/>
    <w:rsid w:val="008F188E"/>
    <w:rsid w:val="009001A3"/>
    <w:rsid w:val="00942CB0"/>
    <w:rsid w:val="009D448F"/>
    <w:rsid w:val="00A42762"/>
    <w:rsid w:val="00AA0321"/>
    <w:rsid w:val="00AD1973"/>
    <w:rsid w:val="00B173A5"/>
    <w:rsid w:val="00B3687D"/>
    <w:rsid w:val="00B8712E"/>
    <w:rsid w:val="00BF7ECA"/>
    <w:rsid w:val="00CB0054"/>
    <w:rsid w:val="00D05105"/>
    <w:rsid w:val="00D2193E"/>
    <w:rsid w:val="00D90082"/>
    <w:rsid w:val="00D907E9"/>
    <w:rsid w:val="00DD7FE9"/>
    <w:rsid w:val="00DE0902"/>
    <w:rsid w:val="00E106CF"/>
    <w:rsid w:val="00E40021"/>
    <w:rsid w:val="00E90146"/>
    <w:rsid w:val="00EA033F"/>
    <w:rsid w:val="00F06049"/>
    <w:rsid w:val="00F63B01"/>
    <w:rsid w:val="00F756A6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03F2A"/>
  <w15:chartTrackingRefBased/>
  <w15:docId w15:val="{07DF163A-D0C6-4218-A689-17C9EB08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D26"/>
  </w:style>
  <w:style w:type="paragraph" w:styleId="1">
    <w:name w:val="heading 1"/>
    <w:basedOn w:val="a"/>
    <w:next w:val="a"/>
    <w:link w:val="10"/>
    <w:uiPriority w:val="9"/>
    <w:qFormat/>
    <w:rsid w:val="0065320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93193"/>
    <w:pPr>
      <w:shd w:val="clear" w:color="auto" w:fill="00B0F0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20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20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20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20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20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20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20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320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見出し 2 (文字)"/>
    <w:basedOn w:val="a0"/>
    <w:link w:val="2"/>
    <w:uiPriority w:val="9"/>
    <w:rsid w:val="00193193"/>
    <w:rPr>
      <w:caps/>
      <w:spacing w:val="15"/>
      <w:shd w:val="clear" w:color="auto" w:fill="00B0F0"/>
    </w:rPr>
  </w:style>
  <w:style w:type="character" w:customStyle="1" w:styleId="30">
    <w:name w:val="見出し 3 (文字)"/>
    <w:basedOn w:val="a0"/>
    <w:link w:val="3"/>
    <w:uiPriority w:val="9"/>
    <w:semiHidden/>
    <w:rsid w:val="0065320B"/>
    <w:rPr>
      <w:caps/>
      <w:color w:val="0D5571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65320B"/>
    <w:rPr>
      <w:caps/>
      <w:color w:val="1481A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65320B"/>
    <w:rPr>
      <w:caps/>
      <w:color w:val="1481A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65320B"/>
    <w:rPr>
      <w:caps/>
      <w:color w:val="1481A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65320B"/>
    <w:rPr>
      <w:caps/>
      <w:color w:val="1481A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5320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65320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5320B"/>
    <w:rPr>
      <w:b/>
      <w:bCs/>
      <w:color w:val="1481A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5320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5320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320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65320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5320B"/>
    <w:rPr>
      <w:b/>
      <w:bCs/>
    </w:rPr>
  </w:style>
  <w:style w:type="character" w:styleId="a9">
    <w:name w:val="Emphasis"/>
    <w:uiPriority w:val="20"/>
    <w:qFormat/>
    <w:rsid w:val="0065320B"/>
    <w:rPr>
      <w:caps/>
      <w:color w:val="0D5571" w:themeColor="accent1" w:themeShade="7F"/>
      <w:spacing w:val="5"/>
    </w:rPr>
  </w:style>
  <w:style w:type="paragraph" w:styleId="aa">
    <w:name w:val="No Spacing"/>
    <w:uiPriority w:val="1"/>
    <w:qFormat/>
    <w:rsid w:val="0065320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5320B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65320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5320B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65320B"/>
    <w:rPr>
      <w:color w:val="1CADE4" w:themeColor="accent1"/>
      <w:sz w:val="24"/>
      <w:szCs w:val="24"/>
    </w:rPr>
  </w:style>
  <w:style w:type="character" w:styleId="ad">
    <w:name w:val="Subtle Emphasis"/>
    <w:uiPriority w:val="19"/>
    <w:qFormat/>
    <w:rsid w:val="0065320B"/>
    <w:rPr>
      <w:i/>
      <w:iCs/>
      <w:color w:val="0D5571" w:themeColor="accent1" w:themeShade="7F"/>
    </w:rPr>
  </w:style>
  <w:style w:type="character" w:styleId="23">
    <w:name w:val="Intense Emphasis"/>
    <w:uiPriority w:val="21"/>
    <w:qFormat/>
    <w:rsid w:val="0065320B"/>
    <w:rPr>
      <w:b/>
      <w:bCs/>
      <w:caps/>
      <w:color w:val="0D5571" w:themeColor="accent1" w:themeShade="7F"/>
      <w:spacing w:val="10"/>
    </w:rPr>
  </w:style>
  <w:style w:type="character" w:styleId="ae">
    <w:name w:val="Subtle Reference"/>
    <w:uiPriority w:val="31"/>
    <w:qFormat/>
    <w:rsid w:val="0065320B"/>
    <w:rPr>
      <w:b/>
      <w:bCs/>
      <w:color w:val="1CADE4" w:themeColor="accent1"/>
    </w:rPr>
  </w:style>
  <w:style w:type="character" w:styleId="24">
    <w:name w:val="Intense Reference"/>
    <w:uiPriority w:val="32"/>
    <w:qFormat/>
    <w:rsid w:val="0065320B"/>
    <w:rPr>
      <w:b/>
      <w:bCs/>
      <w:i/>
      <w:iCs/>
      <w:caps/>
      <w:color w:val="1CADE4" w:themeColor="accent1"/>
    </w:rPr>
  </w:style>
  <w:style w:type="character" w:styleId="af">
    <w:name w:val="Book Title"/>
    <w:uiPriority w:val="33"/>
    <w:qFormat/>
    <w:rsid w:val="0065320B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5320B"/>
    <w:pPr>
      <w:outlineLvl w:val="9"/>
    </w:pPr>
  </w:style>
  <w:style w:type="paragraph" w:styleId="Web">
    <w:name w:val="Normal (Web)"/>
    <w:basedOn w:val="a"/>
    <w:uiPriority w:val="99"/>
    <w:semiHidden/>
    <w:unhideWhenUsed/>
    <w:rsid w:val="0065320B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0604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06049"/>
  </w:style>
  <w:style w:type="paragraph" w:styleId="af3">
    <w:name w:val="footer"/>
    <w:basedOn w:val="a"/>
    <w:link w:val="af4"/>
    <w:uiPriority w:val="99"/>
    <w:unhideWhenUsed/>
    <w:rsid w:val="00F0604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06049"/>
  </w:style>
  <w:style w:type="character" w:styleId="af5">
    <w:name w:val="Hyperlink"/>
    <w:basedOn w:val="a0"/>
    <w:uiPriority w:val="99"/>
    <w:unhideWhenUsed/>
    <w:rsid w:val="002B16C6"/>
    <w:rPr>
      <w:color w:val="6B9F25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D49BD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D49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F345F7C62AB342B0C820E63B35A8CF" ma:contentTypeVersion="13" ma:contentTypeDescription="新しいドキュメントを作成します。" ma:contentTypeScope="" ma:versionID="30772417c9ee290df386c8f916c9d77f">
  <xsd:schema xmlns:xsd="http://www.w3.org/2001/XMLSchema" xmlns:xs="http://www.w3.org/2001/XMLSchema" xmlns:p="http://schemas.microsoft.com/office/2006/metadata/properties" xmlns:ns3="69e8b5cb-9c51-495c-a25d-408b7c76bf27" xmlns:ns4="1206b1e4-52d9-4c5d-abc2-029b57fade0c" targetNamespace="http://schemas.microsoft.com/office/2006/metadata/properties" ma:root="true" ma:fieldsID="c51d9c9ea39f6a78f01419057200c04e" ns3:_="" ns4:_="">
    <xsd:import namespace="69e8b5cb-9c51-495c-a25d-408b7c76bf27"/>
    <xsd:import namespace="1206b1e4-52d9-4c5d-abc2-029b57fad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b5cb-9c51-495c-a25d-408b7c76b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b1e4-52d9-4c5d-abc2-029b57fad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7C7AA-DBA6-4D65-B7F1-DC4A8C0B9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DF675-5AA6-4A11-89B6-0F56F0FD0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57C3B-436B-4A28-B7F0-C5529555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b5cb-9c51-495c-a25d-408b7c76bf27"/>
    <ds:schemaRef ds:uri="1206b1e4-52d9-4c5d-abc2-029b57fad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E779B6-DA65-46F7-A9BF-8579C18C7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Takashima</dc:creator>
  <cp:keywords/>
  <dc:description/>
  <cp:lastModifiedBy>TOYOSHI Kayoko</cp:lastModifiedBy>
  <cp:revision>3</cp:revision>
  <cp:lastPrinted>2020-09-10T01:46:00Z</cp:lastPrinted>
  <dcterms:created xsi:type="dcterms:W3CDTF">2025-03-18T01:35:00Z</dcterms:created>
  <dcterms:modified xsi:type="dcterms:W3CDTF">2025-03-18T01:37:00Z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0x01010094F345F7C62AB342B0C820E63B35A8CF</vt:lpwstr>
  </property>
</Properties>
</file>